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8" w:rsidRPr="00B60D48" w:rsidRDefault="00B60D48" w:rsidP="00B60D48">
      <w:pPr>
        <w:shd w:val="clear" w:color="auto" w:fill="EEF2F5"/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B60D48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Методические рекомендации родителям по улучшению детско-родительских отношений в семьях воспитанников</w:t>
      </w:r>
    </w:p>
    <w:p w:rsidR="00B60D48" w:rsidRPr="00B60D48" w:rsidRDefault="00B60D48" w:rsidP="00B60D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60D48"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  <w:t>Автор:</w:t>
      </w:r>
      <w:r w:rsidRPr="00B60D48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 xml:space="preserve"> </w:t>
      </w:r>
      <w:hyperlink r:id="rId5" w:history="1">
        <w:proofErr w:type="spellStart"/>
        <w:r w:rsidRPr="00B60D48">
          <w:rPr>
            <w:rFonts w:ascii="Tahoma" w:eastAsia="Times New Roman" w:hAnsi="Tahoma" w:cs="Tahoma"/>
            <w:color w:val="A20360"/>
            <w:sz w:val="17"/>
            <w:szCs w:val="17"/>
            <w:u w:val="single"/>
            <w:lang w:eastAsia="ru-RU"/>
          </w:rPr>
          <w:t>Шестак</w:t>
        </w:r>
        <w:proofErr w:type="spellEnd"/>
        <w:r w:rsidRPr="00B60D48">
          <w:rPr>
            <w:rFonts w:ascii="Tahoma" w:eastAsia="Times New Roman" w:hAnsi="Tahoma" w:cs="Tahoma"/>
            <w:color w:val="A20360"/>
            <w:sz w:val="17"/>
            <w:szCs w:val="17"/>
            <w:u w:val="single"/>
            <w:lang w:eastAsia="ru-RU"/>
          </w:rPr>
          <w:t xml:space="preserve"> Т. М.</w:t>
        </w:r>
      </w:hyperlink>
      <w:r w:rsidRPr="00B60D48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 xml:space="preserve"> 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Для маленького ребёнка семья – это це</w:t>
      </w:r>
      <w:bookmarkStart w:id="0" w:name="_GoBack"/>
      <w:bookmarkEnd w:id="0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лый мир, в котором он живёт, действует, делает открытия, учится любить, ненавидеть, радоваться, сочувствовать.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доброжелательным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открытым, общительным, либо тревожным, грубым, лицемерным, лживым. Мировая практика психологической помощи детям и их родителям показывает, что даже очень трудные проблемы воспитания вполне разрешимы, если удается восстановить благоприятный стиль общения в семье.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Стиль родительского взаимоотношения непроизвольно запечатлевается в психике ребенка. Это происходит очень рано, еще в дошкольном возрасте, как правило, бессознательно. На стиль же воспитания, как показали результаты проведенного нами исследования, оказывают влияние личностные качества родителей.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Рассмотрим стили воспитания детей в семьях: авторитарный, либеральный, индифферентный, авторитетный демократический.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1. Авторитарный стиль. Родители хорошо представляют, каким должен вырасти их ребенок, и прилагают к этому максимум усилий. В своих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требованиях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они очень категоричны и неуступчивы.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2. Либеральный стиль. Либеральные родители намеренно ставят себя на одну ступень с детьми, слишком высоко ценят своего ребёнка. Ребенку предоставляется полная свобода: он должен ко всему прийти самостоятельно, на основании собственного опыта. Никаких правил, запретов, регламентаций поведения нет. Реальная помощь и поддержка со стороны родителей отсутствует. Уровень ожиданий в отношении достижений ребенка в семье не декларируется.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Формируется </w:t>
      </w: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инфантильность, высокая тревожность, страх реальной деятельности и достижений, на людях ведут себя неадекватно и импульсивно, не требовательны к себе.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Наблюдается либо избегание ответственности, либо импульсивность.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3. Индифферентный. Проблемы воспитания не являются для родителей первостепенными, поскольку у них другие заботы. Свои проблемы ребёнку приходится решать самому.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4. Авторитетный. 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Открыты для общения, признают и поощряют автономию детей, допускают изменению своих требований в разумных пределах.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Дети превосходно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адаптированы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уверены в себе, развит самоконтроль, хорошо учатся, обладают высокой самооценкой.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5. Демократический стиль. Демократические родители, мотивируя свои поступки и требования, прислушиваются к мнению детей, уважают их позицию, развивают самостоятельность суждений. В результате дети лучше понимают родителей, растут разумно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послушными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инициативными, с развитым чувством собственного достоинства. Дети видят в родителях образец гражданственности, трудолюбия, честности, нравственности и желания воспитать их такими, какими являются сами родители. Важно помнить, что став взрослым, ребенок на бессознательном уровне будет воспроизводить унаследованный стиль воспитания от своих родителей как естественный.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Таким образом, из поколения в поколение происходит социальное наследование стиля общения и воспитания, которые дети будут реализовывать в воспитании своих детей.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Рекомендации родителям по улучшению детско-родительских отношений с детьми: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1. Никогда не воспитывайте в плохом настроении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2. Оценивайте поступок, а не личность, умейте видеть в детях только </w:t>
      </w:r>
      <w:proofErr w:type="gram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хорошее</w:t>
      </w:r>
      <w:proofErr w:type="gram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разрешайте конфликты мирно, ведь «худой мир, лучше доброй ссоры»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3.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 Как вы думаете, чем это закончится?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4. Необходимо исключить из общения окрики, грубые интонации, чаще улыбайтесь, общайтесь с детьми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5. Не устанавливайте жестких требований, будьте более внимательными, отзывчивыми к своим детям, обсуждайте правила поведения своих детей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6. Радуйтесь успехам ребенка, не раздражайтесь в момент его временных неудач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7. Терпеливо, с интересом слушайте рассказы ребенка о событиях в его жизни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8. Прислушивайтесь к мнению детей, уважайте их позицию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9. Создавайте в семье атмосферу радости, любви и уважения. Помните,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Важно знать, когда: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· ребенка постоянно критикуют – он учится ненавидеть;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· ребёнок живёт во вражде – он учится быть агрессивным;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ребёнок живёт в упрёках – он учится жить с чувством вины;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ребенок растет в терпимости – он учится понимать других;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ребенка хвалят – он учится быть благородным: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ребенок растет в безопасности – он учится верить в людей;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ребенка поддерживают – он учится ценить себя; ·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ребёнка высмеивают – он учится быть замкнутым;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· ребенок живет в понимании и дружелюбии – он учится находить любовь в этом мире.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Упражнения, направленные на снятие напряжения, успокоение, принятие своего ребенка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1. Упражнение «Воздушный шарик» Упражнение проводится сидя или стоя. Родитель: «Представь себе, что сейчас мы с тобой будем надувать шарик. Вдохни воздух, поднеси воображаемый шарик к губам и, раздувая </w:t>
      </w: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щеки, медленно, через приоткрытые губы надувай его. Следи глазами за тем, как твой шарик становится все больше и больше, как увеличиваются, растут узоры на нем. Представил? Я тоже представила наши огромные шары. Дуй осторожно, чтобы шарик не лопнул. А теперь покажем их друг другу». Упражнение можно повторить 3 раза.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2. «Игра без правил» Цель: создание атмосферы принятия и понимания, развитие навыков общения, активного слушания и т.д. Родитель и ребенок садятся рядом и разговаривают, постоянно проговаривая начало фразы: "Мне нравится, что ты…" и добавляя к ней свое утверждение. Тем самым возникает позитивный диалог.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3. Игра «Зеркало» Цель: эмоциональное осознание своего поведения, снижение напряжения, формирование умения подчиняться требованиям другого. Участники становятся в две шеренги. Один человек в паре – водящий и показывает разные движения, другой – зеркало, все повторяет. Затем меняются ролями.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4. «Машины» Цель: налаживание физического контакта между родителями и детьми, развитие тактильных ощущений. Работа в парах (родитель и ребенок). Ребенок в роли "машины", родитель – в роли "мойщика машины". В течение 5 минут машину приводят в порядок: моют, протирают, полируют, проговаривая все свои действия, используя как можно больше ласковых слов. Затем меняются ролями.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5. «Только вместе!» Цель: физический контакт, возможность почувствовать друг друга, сотрудничество. Работа в парах (родитель и ребенок). Надо встать спина к спине и попробовать медленно, не отрываясь от партнера, сесть на пол. И точно также встать.</w:t>
      </w:r>
    </w:p>
    <w:p w:rsidR="00B60D48" w:rsidRPr="00B60D48" w:rsidRDefault="00B60D48" w:rsidP="00B60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6. Упражнение «</w:t>
      </w:r>
      <w:proofErr w:type="spellStart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Хвасталки</w:t>
      </w:r>
      <w:proofErr w:type="spellEnd"/>
      <w:r w:rsidRPr="00B60D4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» «Я ..., мой ребенок...» Родитель позитивными прилагательными должен охарактеризовать себя и своего ребенка. В заключении хотелось бы закончить словами известного педагога о том, что дети – это наше будущее, правильное их воспитание – это наше счастливое будущее, плохое воспитание – это наше горе и слезы.</w:t>
      </w:r>
    </w:p>
    <w:p w:rsidR="00B7132A" w:rsidRDefault="00B7132A"/>
    <w:sectPr w:rsidR="00B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12"/>
    <w:rsid w:val="00734212"/>
    <w:rsid w:val="00A0465F"/>
    <w:rsid w:val="00B60D48"/>
    <w:rsid w:val="00B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A0465F"/>
    <w:pPr>
      <w:widowControl w:val="0"/>
      <w:autoSpaceDE w:val="0"/>
      <w:autoSpaceDN w:val="0"/>
      <w:spacing w:after="0" w:line="349" w:lineRule="exact"/>
      <w:ind w:left="19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0465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0465F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0465F"/>
    <w:rPr>
      <w:b/>
      <w:bCs/>
    </w:rPr>
  </w:style>
  <w:style w:type="paragraph" w:styleId="a8">
    <w:name w:val="No Spacing"/>
    <w:link w:val="a9"/>
    <w:uiPriority w:val="1"/>
    <w:qFormat/>
    <w:rsid w:val="00A04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465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1"/>
    <w:qFormat/>
    <w:rsid w:val="00A0465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0D48"/>
    <w:rPr>
      <w:color w:val="326693"/>
      <w:u w:val="single"/>
    </w:rPr>
  </w:style>
  <w:style w:type="paragraph" w:styleId="ac">
    <w:name w:val="Normal (Web)"/>
    <w:basedOn w:val="a"/>
    <w:uiPriority w:val="99"/>
    <w:semiHidden/>
    <w:unhideWhenUsed/>
    <w:rsid w:val="00B6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A0465F"/>
    <w:pPr>
      <w:widowControl w:val="0"/>
      <w:autoSpaceDE w:val="0"/>
      <w:autoSpaceDN w:val="0"/>
      <w:spacing w:after="0" w:line="349" w:lineRule="exact"/>
      <w:ind w:left="19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0465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0465F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0465F"/>
    <w:rPr>
      <w:b/>
      <w:bCs/>
    </w:rPr>
  </w:style>
  <w:style w:type="paragraph" w:styleId="a8">
    <w:name w:val="No Spacing"/>
    <w:link w:val="a9"/>
    <w:uiPriority w:val="1"/>
    <w:qFormat/>
    <w:rsid w:val="00A04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465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1"/>
    <w:qFormat/>
    <w:rsid w:val="00A0465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0D48"/>
    <w:rPr>
      <w:color w:val="326693"/>
      <w:u w:val="single"/>
    </w:rPr>
  </w:style>
  <w:style w:type="paragraph" w:styleId="ac">
    <w:name w:val="Normal (Web)"/>
    <w:basedOn w:val="a"/>
    <w:uiPriority w:val="99"/>
    <w:semiHidden/>
    <w:unhideWhenUsed/>
    <w:rsid w:val="00B6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873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3052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2681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3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4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d4osh.schools.by/director/787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Biryukova</dc:creator>
  <cp:keywords/>
  <dc:description/>
  <cp:lastModifiedBy>Svetlana A. Biryukova</cp:lastModifiedBy>
  <cp:revision>3</cp:revision>
  <dcterms:created xsi:type="dcterms:W3CDTF">2021-08-05T12:17:00Z</dcterms:created>
  <dcterms:modified xsi:type="dcterms:W3CDTF">2021-08-05T12:17:00Z</dcterms:modified>
</cp:coreProperties>
</file>